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36F71" w:rsidRPr="00C36F71" w:rsidTr="00C36F71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C36F71" w:rsidRPr="00C36F71" w:rsidRDefault="006237A4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</w:t>
            </w:r>
            <w:r w:rsidR="00C36F71"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оветом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    № 1</w:t>
            </w:r>
          </w:p>
          <w:p w:rsidR="00C36F71" w:rsidRPr="00C36F71" w:rsidRDefault="002E5D63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______________</w:t>
            </w:r>
            <w:r w:rsidR="00C36F71"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ЦРР –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№199»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_____________О.Н. Белова</w:t>
            </w:r>
          </w:p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 от ______20___ год</w:t>
            </w:r>
          </w:p>
        </w:tc>
      </w:tr>
      <w:tr w:rsidR="00C36F71" w:rsidRPr="00C36F71" w:rsidTr="00C36F71">
        <w:tc>
          <w:tcPr>
            <w:tcW w:w="478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F71" w:rsidRPr="00C36F71" w:rsidRDefault="00C36F71" w:rsidP="00C36F71">
            <w:pPr>
              <w:spacing w:before="3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6F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6F71" w:rsidRPr="007E4075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36F71" w:rsidRPr="007E4075" w:rsidRDefault="0084713E" w:rsidP="00C36F71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Педагогическом с</w:t>
      </w:r>
      <w:r w:rsidR="00C36F71"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овете муниципального бюджетного дошкольного образовательного учреждения центра развития ребенка – </w:t>
      </w:r>
    </w:p>
    <w:p w:rsidR="00C36F71" w:rsidRPr="007E4075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№199»</w:t>
      </w:r>
    </w:p>
    <w:p w:rsidR="00C36F71" w:rsidRPr="00C36F71" w:rsidRDefault="00C36F71" w:rsidP="00C36F71">
      <w:pPr>
        <w:shd w:val="clear" w:color="auto" w:fill="FFFFFF" w:themeFill="background1"/>
        <w:spacing w:before="3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36F7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36F71" w:rsidRDefault="00C36F71" w:rsidP="00C36F71">
      <w:pPr>
        <w:shd w:val="clear" w:color="auto" w:fill="FFFFFF" w:themeFill="background1"/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6237A4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76795" w:rsidRPr="006237A4" w:rsidRDefault="00C36F71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1.1 Настоящее положение разработано  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требованиями Федерального закона от 29.12.2012  №273-ФЗ «Об образовании в Российской Федерации»,  Уставом муниципального бюджетного дошкольного образовательного учреждения центр развития ребенка – «Детский сад №199», (далее – Учреждение).</w:t>
      </w:r>
    </w:p>
    <w:p w:rsidR="00C36F71" w:rsidRPr="006237A4" w:rsidRDefault="00C36F71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1.2 Педагогический совет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676795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1.3.  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Педагогический совет  -   постоянно действующий  коллегиальный орган управления педагогической деятельностью 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>, действующий в целях развития и совершенствования образовательного и воспитательного процесса, повышения пр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офессионального мастерства педа</w:t>
      </w:r>
      <w:r w:rsidR="00676795" w:rsidRPr="006237A4">
        <w:rPr>
          <w:rFonts w:ascii="Times New Roman" w:eastAsia="Times New Roman" w:hAnsi="Times New Roman" w:cs="Times New Roman"/>
          <w:bCs/>
          <w:sz w:val="28"/>
          <w:szCs w:val="28"/>
        </w:rPr>
        <w:t>гогических работников.</w:t>
      </w:r>
    </w:p>
    <w:p w:rsidR="00676795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6237A4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работники Учреждения, включая совместителей.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1.5. Изменения и дополнения в настоящее Положен</w:t>
      </w:r>
      <w:r w:rsidR="0084713E">
        <w:rPr>
          <w:rFonts w:ascii="Times New Roman" w:eastAsia="Times New Roman" w:hAnsi="Times New Roman" w:cs="Times New Roman"/>
          <w:bCs/>
          <w:sz w:val="28"/>
          <w:szCs w:val="28"/>
        </w:rPr>
        <w:t>ие вносится Педагогическим с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оветом и принимается на его заседании.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1.6. Срок данного Положения не ограничен. Положение действует до принятия нового.</w:t>
      </w:r>
    </w:p>
    <w:p w:rsidR="00C36F71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Arial" w:eastAsia="Times New Roman" w:hAnsi="Arial" w:cs="Arial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>Измен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ения и дополнения  в настоящее П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>оложение вносятся  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на Педагогическом с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 xml:space="preserve">овете и утверждаются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F71" w:rsidRPr="006237A4">
        <w:rPr>
          <w:rFonts w:ascii="Times New Roman" w:eastAsia="Times New Roman" w:hAnsi="Times New Roman" w:cs="Times New Roman"/>
          <w:sz w:val="28"/>
          <w:szCs w:val="28"/>
        </w:rPr>
        <w:t xml:space="preserve">заведующим </w:t>
      </w: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6237A4" w:rsidRPr="006237A4" w:rsidRDefault="006237A4" w:rsidP="00C36F7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6F71" w:rsidRDefault="006237A4" w:rsidP="00C36F71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Функции </w:t>
      </w:r>
      <w:r w:rsidR="008471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r w:rsidR="00C36F71"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едагогического совета</w:t>
      </w:r>
    </w:p>
    <w:p w:rsidR="006237A4" w:rsidRPr="006237A4" w:rsidRDefault="006237A4" w:rsidP="007E4075">
      <w:pPr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="0084713E">
        <w:rPr>
          <w:rFonts w:ascii="Times New Roman" w:eastAsia="Times New Roman" w:hAnsi="Times New Roman" w:cs="Times New Roman"/>
          <w:bCs/>
          <w:sz w:val="28"/>
          <w:szCs w:val="28"/>
        </w:rPr>
        <w:t>Основными функциями  Педагогического с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овета являются: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реализация государственной политики в области образования;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ориентация деятельности педагогическо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 коллектива на повышение каче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ства образовательной деятельности;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разработка содержания работы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развития образовательной орга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низации, программы  стажерских инновационных площадок;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- осуществление переходного периода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внедрения федерального государ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ственного образовательного стандарта дош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кольного образования  в деятель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 образовательной организации;  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внедрение в практическую деятельность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педагогов достижений педагогиче</w:t>
      </w: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ской науки и передового педагогического опыта.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37A4" w:rsidRDefault="006237A4" w:rsidP="006237A4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Компетенции Педагогического совета</w:t>
      </w:r>
    </w:p>
    <w:p w:rsidR="006237A4" w:rsidRPr="006237A4" w:rsidRDefault="006237A4" w:rsidP="006237A4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bCs/>
          <w:sz w:val="28"/>
          <w:szCs w:val="28"/>
        </w:rPr>
        <w:t>В компетенцию Педагогического совета входит: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и принятие локальных актов, касающиеся деятельности, связанной с предоставлением образовательных услуг, услуг по присмотру и уходу;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определение направления образова</w:t>
      </w:r>
      <w:r>
        <w:rPr>
          <w:rFonts w:ascii="Times New Roman" w:hAnsi="Times New Roman" w:cs="Times New Roman"/>
          <w:sz w:val="28"/>
          <w:szCs w:val="28"/>
        </w:rPr>
        <w:t>тельной деятельности Учреждения</w:t>
      </w:r>
      <w:r w:rsidRPr="006237A4">
        <w:rPr>
          <w:rFonts w:ascii="Times New Roman" w:hAnsi="Times New Roman" w:cs="Times New Roman"/>
          <w:sz w:val="28"/>
          <w:szCs w:val="28"/>
        </w:rPr>
        <w:t>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выбор образовательных программ; образовательных, воспитательных, развивающих методик, технологий для использования в педагогическом процессе;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и принятие Годового плана Учреждения;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решение вопросов содержания форм и методов образовательного процесса, планирования педагогической деятельности;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вопросов изучения и внедрения передового педагогического опыта среди педагогических работников;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вопросов переподготовки, аттестации педагогических кадров;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принятие решения об организации дополнительных образовательных услуг, в том числе платных;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анализ результатов внутреннего мониторинга качества образования;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подведение итогов деятельности за учебный год;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контроль выполнения ранее принятых решений;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 xml:space="preserve">заслушивание информации и отчетов педагогических работников Учреждения, докладов представителей организаций и учреждений, взаимодействующих с Учреждением по вопросам образования и воспитания подрастающего поколения, в том числе сообщений о проверке соблюдения санитарно – гигиенического режима Учреждения, об охране труда, здоровья и жизни воспитанников и других вопросов Учреждения; 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обсуждение нормативно-правовых документов в области дошкольного образования;</w:t>
      </w:r>
    </w:p>
    <w:p w:rsidR="006237A4" w:rsidRPr="006237A4" w:rsidRDefault="006237A4" w:rsidP="006237A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A4">
        <w:rPr>
          <w:rFonts w:ascii="Times New Roman" w:hAnsi="Times New Roman" w:cs="Times New Roman"/>
          <w:sz w:val="28"/>
          <w:szCs w:val="28"/>
        </w:rPr>
        <w:t>рассмотрение характеристик и принятие решения о поощрении, награждении педагогических работников.</w:t>
      </w:r>
    </w:p>
    <w:p w:rsidR="006237A4" w:rsidRPr="006237A4" w:rsidRDefault="006237A4" w:rsidP="006237A4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 xml:space="preserve">В компетенцию Педагогического совета входит рассмотрение и  иных </w:t>
      </w:r>
    </w:p>
    <w:p w:rsidR="006237A4" w:rsidRPr="006237A4" w:rsidRDefault="006237A4" w:rsidP="006237A4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7A4">
        <w:rPr>
          <w:rFonts w:ascii="Times New Roman" w:eastAsia="Times New Roman" w:hAnsi="Times New Roman" w:cs="Times New Roman"/>
          <w:sz w:val="28"/>
          <w:szCs w:val="28"/>
        </w:rPr>
        <w:t>вопросов, касающихся организации образовательной деятельности.</w:t>
      </w:r>
    </w:p>
    <w:p w:rsidR="006237A4" w:rsidRDefault="006237A4" w:rsidP="00C36F71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757" w:rsidRDefault="00B56757" w:rsidP="00B56757">
      <w:pPr>
        <w:shd w:val="clear" w:color="auto" w:fill="FFFFFF" w:themeFill="background1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Права и ответственность</w:t>
      </w:r>
    </w:p>
    <w:p w:rsidR="00B56757" w:rsidRPr="00B56757" w:rsidRDefault="0084713E" w:rsidP="00B56757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  Педагогический с</w:t>
      </w:r>
      <w:r w:rsidR="00B56757" w:rsidRPr="00B56757">
        <w:rPr>
          <w:rFonts w:ascii="Times New Roman" w:eastAsia="Times New Roman" w:hAnsi="Times New Roman" w:cs="Times New Roman"/>
          <w:sz w:val="28"/>
          <w:szCs w:val="28"/>
        </w:rPr>
        <w:t>овет имеет право: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участвовать в управлении образовательной организацией;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создавать творческие объединения с приглашением специалистов различно-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го профиля, консультантов для выработки рекомендаций с последующим 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мотрением их на Педагогическом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овете;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ходить с предложениями и заявлениями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Учредителя, в органы                                          муници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пальной и государственной власти, в общественные организации.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4.2.  К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аждый член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 имеет право:  </w:t>
      </w:r>
    </w:p>
    <w:p w:rsidR="00B56757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потребовать обсуждения Педагогическим советом любого вопроса,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касаю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щегося педагогической деятельности образовательной организации, если его предложение поддерж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ит не менее одной трети членов П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едагогическ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ого с</w:t>
      </w:r>
      <w:r>
        <w:rPr>
          <w:rFonts w:ascii="Times New Roman" w:eastAsia="Times New Roman" w:hAnsi="Times New Roman" w:cs="Times New Roman"/>
          <w:sz w:val="28"/>
          <w:szCs w:val="28"/>
        </w:rPr>
        <w:t>ове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та;  </w:t>
      </w:r>
    </w:p>
    <w:p w:rsidR="006237A4" w:rsidRPr="00B56757" w:rsidRDefault="00B56757" w:rsidP="00B56757">
      <w:p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при несогласии с решением Педагогического совета члены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дагогического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 могут выразить свое мотивированное мнение, которое должно быть 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занесено в протокол. Решения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овета являются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>ными для исполнения чле</w:t>
      </w:r>
      <w:r w:rsidR="0084713E">
        <w:rPr>
          <w:rFonts w:ascii="Times New Roman" w:eastAsia="Times New Roman" w:hAnsi="Times New Roman" w:cs="Times New Roman"/>
          <w:sz w:val="28"/>
          <w:szCs w:val="28"/>
        </w:rPr>
        <w:t>нами Педагогического с</w:t>
      </w:r>
      <w:r w:rsidRPr="00B56757">
        <w:rPr>
          <w:rFonts w:ascii="Times New Roman" w:eastAsia="Times New Roman" w:hAnsi="Times New Roman" w:cs="Times New Roman"/>
          <w:sz w:val="28"/>
          <w:szCs w:val="28"/>
        </w:rPr>
        <w:t xml:space="preserve">овета.  </w:t>
      </w:r>
    </w:p>
    <w:p w:rsidR="00C36F71" w:rsidRPr="00B56757" w:rsidRDefault="00C36F71" w:rsidP="00B56757">
      <w:pPr>
        <w:shd w:val="clear" w:color="auto" w:fill="FFFFFF" w:themeFill="background1"/>
        <w:spacing w:before="30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6757" w:rsidRDefault="00B56757" w:rsidP="00B5675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управления Педагогическим советом</w:t>
      </w:r>
    </w:p>
    <w:p w:rsidR="0084713E" w:rsidRDefault="0084713E" w:rsidP="008471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5.1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B56757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председателя и секретаря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прямым голосованием из членов Педагогического совета большинством голосов сроком на 2 года.</w:t>
      </w:r>
      <w:r w:rsidRPr="008471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4713E" w:rsidRPr="00B56757" w:rsidRDefault="0084713E" w:rsidP="0084713E">
      <w:pPr>
        <w:shd w:val="clear" w:color="auto" w:fill="FFFFFF"/>
        <w:spacing w:after="0" w:line="342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Педагогического совета: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>- организует деятельность Педагогического совета;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информирует членов Педагогического совета о предстоящем заседании не менее чем за 30 дней до его проведения;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организует подготовку и проведение заседания Педагогического совета;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определяет повестку Педагогического совета;  </w:t>
      </w:r>
    </w:p>
    <w:p w:rsidR="0084713E" w:rsidRPr="00B56757" w:rsidRDefault="0084713E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757">
        <w:rPr>
          <w:rFonts w:ascii="Times New Roman" w:eastAsia="Times New Roman" w:hAnsi="Times New Roman" w:cs="Times New Roman"/>
          <w:bCs/>
          <w:sz w:val="28"/>
          <w:szCs w:val="28"/>
        </w:rPr>
        <w:t>- контролирует выполнение решений Педагогического совета.</w:t>
      </w:r>
    </w:p>
    <w:p w:rsidR="00B56757" w:rsidRPr="00B56757" w:rsidRDefault="0084713E" w:rsidP="008471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5.3. 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заседании Педагогического совета могут быть 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приглашены медицин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ские работники, представители обществен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ных организаций, учреждений, ро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дители (законные представители) воспитанников, представители Учредителя. Необходимость их приглашения определяе</w:t>
      </w:r>
      <w:r w:rsidR="00B56757">
        <w:rPr>
          <w:rFonts w:ascii="Times New Roman" w:eastAsia="Times New Roman" w:hAnsi="Times New Roman" w:cs="Times New Roman"/>
          <w:bCs/>
          <w:sz w:val="28"/>
          <w:szCs w:val="28"/>
        </w:rPr>
        <w:t>тся председателем Педагогическо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>го совета. Приглашенные на заседание Педагогического совета пользуются правом совещательного голоса.</w:t>
      </w:r>
    </w:p>
    <w:p w:rsidR="00B56757" w:rsidRDefault="0084713E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5.4</w:t>
      </w:r>
      <w:r w:rsidR="00B56757" w:rsidRPr="00B5675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56757" w:rsidRPr="00B56757"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созываются, как правило, не реже четырех раз в год в соответствии с планом работы. </w:t>
      </w:r>
    </w:p>
    <w:p w:rsidR="00B56757" w:rsidRPr="00B56757" w:rsidRDefault="0084713E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56757">
        <w:rPr>
          <w:rFonts w:ascii="Times New Roman" w:hAnsi="Times New Roman" w:cs="Times New Roman"/>
          <w:sz w:val="28"/>
          <w:szCs w:val="28"/>
        </w:rPr>
        <w:t xml:space="preserve">. </w:t>
      </w:r>
      <w:r w:rsidR="00B56757" w:rsidRPr="00B56757">
        <w:rPr>
          <w:rFonts w:ascii="Times New Roman" w:hAnsi="Times New Roman" w:cs="Times New Roman"/>
          <w:sz w:val="28"/>
          <w:szCs w:val="28"/>
        </w:rPr>
        <w:t>Ход заседаний Педагогических советов и решения оформляются протоколами. Протоколы хранятся в Учреждении 10 лет.</w:t>
      </w:r>
      <w:r w:rsidR="00B56757" w:rsidRPr="00B5675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76795" w:rsidRPr="007E4075" w:rsidRDefault="000A4972" w:rsidP="007E40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Решения Педагогического с</w:t>
      </w:r>
      <w:r w:rsidR="00676795" w:rsidRPr="007E4075">
        <w:rPr>
          <w:rFonts w:ascii="Times New Roman" w:hAnsi="Times New Roman" w:cs="Times New Roman"/>
          <w:sz w:val="28"/>
          <w:szCs w:val="28"/>
        </w:rPr>
        <w:t>овета принимаются простым большинством голосов при наличии на заседании не менее 2/3 его членов. В случае равного количества голосов решающим является голос председателя.</w:t>
      </w:r>
    </w:p>
    <w:p w:rsidR="00B56757" w:rsidRPr="007E4075" w:rsidRDefault="00B56757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5.8. Ответст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венность за выполнение решений Педагогического совета лежит на председателе 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едагогического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 Учреждения. Решения выполняют ответственные лица, у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казанные в протоколе заседания Педагогического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вета. Результаты оглашаются на Педагогическом 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овете, на следующем заседании. </w:t>
      </w:r>
    </w:p>
    <w:p w:rsidR="00B56757" w:rsidRPr="007E4075" w:rsidRDefault="007E4075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5.9.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Заведую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щий Учреждением в случае несогласия с решением 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Педагогического с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овета, приостанав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ливает выполнение решения, изве</w:t>
      </w:r>
      <w:r w:rsidR="00B56757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щает об этом Учредителя, представители которого обязаны в 3-дневный срок </w:t>
      </w:r>
    </w:p>
    <w:p w:rsidR="00B56757" w:rsidRPr="007E4075" w:rsidRDefault="00B56757" w:rsidP="007E40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рассмотреть такое заявление при участии 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заинтересованных сторон, ознако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миться с мотивирован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ным мнением большинства чл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енов 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едагогического 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и вынести окончательное решение по спорному вопросу.  </w:t>
      </w:r>
    </w:p>
    <w:p w:rsidR="00676795" w:rsidRDefault="00676795" w:rsidP="007E40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4075" w:rsidRDefault="000A4972" w:rsidP="007E4075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Документация Педагогического с</w:t>
      </w:r>
      <w:r w:rsidR="007E4075" w:rsidRPr="007E4075">
        <w:rPr>
          <w:rFonts w:ascii="Times New Roman" w:eastAsia="Times New Roman" w:hAnsi="Times New Roman" w:cs="Times New Roman"/>
          <w:b/>
          <w:bCs/>
          <w:sz w:val="28"/>
          <w:szCs w:val="28"/>
        </w:rPr>
        <w:t>овета</w:t>
      </w:r>
    </w:p>
    <w:p w:rsidR="007E4075" w:rsidRPr="007E4075" w:rsidRDefault="000A4972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6.1. Заседания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овета оформляются протоколом. В книге протоколов фиксируются ход обсуждения вопросов, выносимых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Педагогическом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овете,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редложения и замечания членов 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овета. Протоколы подписываю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тся председателем и секретарем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овета.</w:t>
      </w:r>
    </w:p>
    <w:p w:rsidR="007E4075" w:rsidRPr="007E4075" w:rsidRDefault="000A4972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6.2. Нумерация протоколов Педагогического с</w:t>
      </w:r>
      <w:r w:rsidR="007E4075"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 ведется с начала финансового года.</w:t>
      </w:r>
    </w:p>
    <w:p w:rsidR="007E4075" w:rsidRPr="007E4075" w:rsidRDefault="007E4075" w:rsidP="007E407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6.3. Книга протоколов  Педагогического совета пронумеровывается                        постранично, прошнуровывается, с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крепляется подписью заведующего Учреждением 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печ</w:t>
      </w:r>
      <w:r w:rsidR="000A4972">
        <w:rPr>
          <w:rFonts w:ascii="Times New Roman" w:eastAsia="Times New Roman" w:hAnsi="Times New Roman" w:cs="Times New Roman"/>
          <w:bCs/>
          <w:sz w:val="28"/>
          <w:szCs w:val="28"/>
        </w:rPr>
        <w:t>атью Учреждения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Книга протоколов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едагогического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овета входит в номенклатуру дел, хранится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в Учреждении </w:t>
      </w:r>
      <w:r w:rsidRPr="007E4075">
        <w:rPr>
          <w:rFonts w:ascii="Times New Roman" w:eastAsia="Times New Roman" w:hAnsi="Times New Roman" w:cs="Times New Roman"/>
          <w:bCs/>
          <w:sz w:val="28"/>
          <w:szCs w:val="28"/>
        </w:rPr>
        <w:t>в течение 10 лет и передается по акту.</w:t>
      </w:r>
    </w:p>
    <w:p w:rsidR="007E4075" w:rsidRPr="007E4075" w:rsidRDefault="007E4075" w:rsidP="007E407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6795" w:rsidRPr="007E407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8471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6795" w:rsidRDefault="00676795" w:rsidP="00676795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676795" w:rsidSect="005358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E4" w:rsidRDefault="00D856E4" w:rsidP="00923775">
      <w:pPr>
        <w:spacing w:after="0" w:line="240" w:lineRule="auto"/>
      </w:pPr>
      <w:r>
        <w:separator/>
      </w:r>
    </w:p>
  </w:endnote>
  <w:endnote w:type="continuationSeparator" w:id="1">
    <w:p w:rsidR="00D856E4" w:rsidRDefault="00D856E4" w:rsidP="0092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222"/>
      <w:docPartObj>
        <w:docPartGallery w:val="Page Numbers (Bottom of Page)"/>
        <w:docPartUnique/>
      </w:docPartObj>
    </w:sdtPr>
    <w:sdtContent>
      <w:p w:rsidR="00923775" w:rsidRDefault="00DC0A2D">
        <w:pPr>
          <w:pStyle w:val="a7"/>
          <w:jc w:val="right"/>
        </w:pPr>
        <w:fldSimple w:instr=" PAGE   \* MERGEFORMAT ">
          <w:r w:rsidR="009221F0">
            <w:rPr>
              <w:noProof/>
            </w:rPr>
            <w:t>1</w:t>
          </w:r>
        </w:fldSimple>
      </w:p>
    </w:sdtContent>
  </w:sdt>
  <w:p w:rsidR="00923775" w:rsidRDefault="009237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E4" w:rsidRDefault="00D856E4" w:rsidP="00923775">
      <w:pPr>
        <w:spacing w:after="0" w:line="240" w:lineRule="auto"/>
      </w:pPr>
      <w:r>
        <w:separator/>
      </w:r>
    </w:p>
  </w:footnote>
  <w:footnote w:type="continuationSeparator" w:id="1">
    <w:p w:rsidR="00D856E4" w:rsidRDefault="00D856E4" w:rsidP="0092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13B"/>
    <w:multiLevelType w:val="hybridMultilevel"/>
    <w:tmpl w:val="8828F4F6"/>
    <w:lvl w:ilvl="0" w:tplc="38F2E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F71"/>
    <w:rsid w:val="000A4972"/>
    <w:rsid w:val="00126F00"/>
    <w:rsid w:val="002E5D63"/>
    <w:rsid w:val="0053583C"/>
    <w:rsid w:val="006237A4"/>
    <w:rsid w:val="00676795"/>
    <w:rsid w:val="007E4075"/>
    <w:rsid w:val="0084713E"/>
    <w:rsid w:val="009221F0"/>
    <w:rsid w:val="00923775"/>
    <w:rsid w:val="00B56757"/>
    <w:rsid w:val="00C36F71"/>
    <w:rsid w:val="00D176B6"/>
    <w:rsid w:val="00D856E4"/>
    <w:rsid w:val="00DC0A2D"/>
    <w:rsid w:val="00E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F71"/>
  </w:style>
  <w:style w:type="paragraph" w:styleId="a4">
    <w:name w:val="List Paragraph"/>
    <w:basedOn w:val="a"/>
    <w:uiPriority w:val="34"/>
    <w:qFormat/>
    <w:rsid w:val="00C3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3775"/>
  </w:style>
  <w:style w:type="paragraph" w:styleId="a7">
    <w:name w:val="footer"/>
    <w:basedOn w:val="a"/>
    <w:link w:val="a8"/>
    <w:uiPriority w:val="99"/>
    <w:unhideWhenUsed/>
    <w:rsid w:val="0092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2016-02-10T06:17:00Z</cp:lastPrinted>
  <dcterms:created xsi:type="dcterms:W3CDTF">2015-12-07T07:39:00Z</dcterms:created>
  <dcterms:modified xsi:type="dcterms:W3CDTF">2016-02-10T06:19:00Z</dcterms:modified>
</cp:coreProperties>
</file>